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Ixtépete 1843, Pinar de la Calma, 45080,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GOPM8604192U9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GOPM860419HJCNNG00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DE SALUD Y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DE SALUD Y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