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BRISEÑO LOZA,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13236718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MARÍA ANAYA NÚMERO 2029 COLONIA PROGRESO EN EL MUNICIPIO DE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BILL890821KA3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BILL890821HJCRZS07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BRISEÑO LOZA,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2024-03-01 - 2024-04-19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